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jc w:val="end"/>
        <w:rPr/>
      </w:pPr>
      <w:r>
        <w:rPr>
          <w:rStyle w:val="Policepardfaut"/>
          <w:rFonts w:ascii="Arial" w:hAnsi="Arial"/>
        </w:rPr>
        <w:t xml:space="preserve">Ville, le </w:t>
      </w:r>
      <w:r>
        <w:rPr>
          <w:rStyle w:val="Policepardfaut"/>
          <w:rFonts w:ascii="Arial" w:hAnsi="Arial"/>
          <w:color w:val="FF0000"/>
        </w:rPr>
        <w:t>xx xxxx</w:t>
      </w:r>
      <w:r>
        <w:rPr>
          <w:rStyle w:val="Policepardfaut"/>
          <w:rFonts w:ascii="Arial" w:hAnsi="Arial"/>
        </w:rPr>
        <w:t xml:space="preserve"> 202</w:t>
      </w:r>
      <w:r>
        <w:rPr>
          <w:rStyle w:val="Policepardfaut"/>
          <w:rFonts w:ascii="Arial" w:hAnsi="Arial"/>
          <w:color w:val="FF0000"/>
        </w:rPr>
        <w:t>x</w:t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tabs>
          <w:tab w:val="clear" w:pos="708"/>
        </w:tabs>
        <w:spacing w:before="0" w:after="0"/>
        <w:ind w:start="3540"/>
        <w:jc w:val="both"/>
        <w:rPr/>
      </w:pPr>
      <w:r>
        <w:rPr>
          <w:rStyle w:val="Policepardfaut"/>
          <w:rFonts w:ascii="Arial" w:hAnsi="Arial"/>
        </w:rPr>
        <w:t>A</w:t>
        <w:tab/>
      </w:r>
      <w:r>
        <w:rPr>
          <w:rStyle w:val="Policepardfaut"/>
          <w:rFonts w:ascii="Arial" w:hAnsi="Arial"/>
          <w:color w:val="FF0000"/>
        </w:rPr>
        <w:t>Monsieur/Madame</w:t>
      </w:r>
      <w:r>
        <w:rPr>
          <w:rStyle w:val="Policepardfaut"/>
          <w:rFonts w:ascii="Arial" w:hAnsi="Arial"/>
        </w:rPr>
        <w:t xml:space="preserve"> XXXXX, </w:t>
      </w:r>
    </w:p>
    <w:p>
      <w:pPr>
        <w:pStyle w:val="Normal1"/>
        <w:tabs>
          <w:tab w:val="clear" w:pos="708"/>
        </w:tabs>
        <w:spacing w:before="0" w:after="0"/>
        <w:ind w:start="4248"/>
        <w:jc w:val="both"/>
        <w:rPr/>
      </w:pPr>
      <w:r>
        <w:rPr>
          <w:rStyle w:val="Policepardfaut"/>
          <w:rFonts w:ascii="Arial" w:hAnsi="Arial"/>
          <w:color w:val="FF0000"/>
        </w:rPr>
        <w:t>Principal/Proviseur</w:t>
      </w:r>
      <w:r>
        <w:rPr>
          <w:rStyle w:val="Policepardfaut"/>
          <w:rFonts w:ascii="Arial" w:hAnsi="Arial"/>
        </w:rPr>
        <w:t xml:space="preserve"> du </w:t>
      </w:r>
      <w:r>
        <w:rPr>
          <w:rStyle w:val="Policepardfaut"/>
          <w:rFonts w:ascii="Arial" w:hAnsi="Arial"/>
          <w:color w:val="FF0000"/>
        </w:rPr>
        <w:t>collège/lycée</w:t>
      </w:r>
      <w:r>
        <w:rPr>
          <w:rStyle w:val="Policepardfaut"/>
          <w:rFonts w:ascii="Arial" w:hAnsi="Arial"/>
        </w:rPr>
        <w:t xml:space="preserve"> XXXXX</w:t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/>
      </w:pPr>
      <w:r>
        <w:rPr>
          <w:rStyle w:val="Policepardfaut"/>
          <w:rFonts w:ascii="Arial" w:hAnsi="Arial"/>
          <w:color w:val="FF0000"/>
        </w:rPr>
        <w:t>Monsieur/Madame</w:t>
      </w:r>
      <w:r>
        <w:rPr>
          <w:rStyle w:val="Policepardfaut"/>
          <w:rFonts w:ascii="Arial" w:hAnsi="Arial"/>
        </w:rPr>
        <w:t xml:space="preserve"> le </w:t>
      </w:r>
      <w:r>
        <w:rPr>
          <w:rStyle w:val="Policepardfaut"/>
          <w:rFonts w:ascii="Arial" w:hAnsi="Arial"/>
          <w:color w:val="FF0000"/>
        </w:rPr>
        <w:t>Principal/Proviseur</w:t>
      </w:r>
      <w:r>
        <w:rPr>
          <w:rStyle w:val="Policepardfaut"/>
          <w:rFonts w:ascii="Arial" w:hAnsi="Arial"/>
        </w:rPr>
        <w:t>,</w:t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widowControl w:val="false"/>
        <w:autoSpaceDE w:val="false"/>
        <w:spacing w:lineRule="auto" w:line="360" w:before="0" w:after="0"/>
        <w:jc w:val="both"/>
        <w:rPr/>
      </w:pPr>
      <w:r>
        <w:rPr>
          <w:rStyle w:val="Policepardfaut"/>
          <w:rFonts w:ascii="Arial" w:hAnsi="Arial"/>
        </w:rPr>
        <w:t xml:space="preserve">Comme permis par </w:t>
      </w:r>
      <w:r>
        <w:rPr>
          <w:rStyle w:val="Policepardfaut"/>
          <w:rFonts w:ascii="Arial" w:hAnsi="Arial"/>
        </w:rPr>
        <w:t>l’article R213-40 du code général de la fonction publique</w:t>
      </w:r>
      <w:r>
        <w:rPr>
          <w:rStyle w:val="Policepardfaut"/>
          <w:rFonts w:cs="Arial" w:ascii="Arial" w:hAnsi="Arial"/>
          <w:bCs/>
          <w:iCs/>
          <w:szCs w:val="28"/>
        </w:rPr>
        <w:t xml:space="preserve">, </w:t>
      </w:r>
      <w:r>
        <w:rPr>
          <w:rStyle w:val="Policepardfaut"/>
          <w:rFonts w:ascii="Arial" w:hAnsi="Arial"/>
        </w:rPr>
        <w:t xml:space="preserve">la section SNES-FSU du </w:t>
      </w:r>
      <w:r>
        <w:rPr>
          <w:rStyle w:val="Policepardfaut"/>
          <w:rFonts w:ascii="Arial" w:hAnsi="Arial"/>
          <w:color w:val="FF0000"/>
        </w:rPr>
        <w:t>collège/lycée</w:t>
      </w:r>
      <w:r>
        <w:rPr>
          <w:rStyle w:val="Policepardfaut"/>
          <w:rFonts w:ascii="Arial" w:hAnsi="Arial"/>
        </w:rPr>
        <w:t xml:space="preserve"> </w:t>
      </w: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 xml:space="preserve"> sollicite la tenue d’une heure mensuelle d’information syndicale le </w:t>
      </w: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 xml:space="preserve"> 202</w:t>
      </w:r>
      <w:r>
        <w:rPr>
          <w:rStyle w:val="Policepardfaut"/>
          <w:rFonts w:ascii="Arial" w:hAnsi="Arial"/>
          <w:color w:val="FF0000"/>
        </w:rPr>
        <w:t>X</w:t>
      </w:r>
      <w:r>
        <w:rPr>
          <w:rStyle w:val="Policepardfaut"/>
          <w:rFonts w:ascii="Arial" w:hAnsi="Arial"/>
        </w:rPr>
        <w:t xml:space="preserve">, de </w:t>
      </w:r>
      <w:r>
        <w:rPr>
          <w:rStyle w:val="Policepardfaut"/>
          <w:rFonts w:ascii="Arial" w:hAnsi="Arial"/>
          <w:color w:val="FF0000"/>
        </w:rPr>
        <w:t>XXX</w:t>
      </w:r>
      <w:r>
        <w:rPr>
          <w:rStyle w:val="Policepardfaut"/>
          <w:rFonts w:ascii="Arial" w:hAnsi="Arial"/>
        </w:rPr>
        <w:t xml:space="preserve">h à </w:t>
      </w:r>
      <w:r>
        <w:rPr>
          <w:rStyle w:val="Policepardfaut"/>
          <w:rFonts w:ascii="Arial" w:hAnsi="Arial"/>
          <w:color w:val="FF0000"/>
        </w:rPr>
        <w:t>XXX</w:t>
      </w:r>
      <w:r>
        <w:rPr>
          <w:rStyle w:val="Policepardfaut"/>
          <w:rFonts w:ascii="Arial" w:hAnsi="Arial"/>
        </w:rPr>
        <w:t>h, créneau qui semble perturber le moins possible le fonctionnement de l’établissement. En effet, tous les personnels seront conviés à cette réunion : professeurs, personnel de vie scolaire, personnels de service.</w:t>
      </w:r>
    </w:p>
    <w:p>
      <w:pPr>
        <w:pStyle w:val="Normal1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Nous vous saurions gré de répondre ce jour et par écrit à cette demande.</w:t>
      </w:r>
    </w:p>
    <w:p>
      <w:pPr>
        <w:pStyle w:val="Normal1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rStyle w:val="Policepardfaut"/>
          <w:rFonts w:ascii="Arial" w:hAnsi="Arial"/>
        </w:rPr>
        <w:t xml:space="preserve">Par ailleurs, la section SNES-FSU du collège invite </w:t>
      </w: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>, secrétaire départemental du SNES-</w:t>
      </w:r>
      <w:r>
        <w:rPr>
          <w:rStyle w:val="Policepardfaut"/>
          <w:rFonts w:ascii="Arial" w:hAnsi="Arial"/>
        </w:rPr>
        <w:t>FSU</w:t>
      </w:r>
      <w:r>
        <w:rPr>
          <w:rStyle w:val="Policepardfaut"/>
          <w:rFonts w:ascii="Arial" w:hAnsi="Arial"/>
        </w:rPr>
        <w:t>, à participer à cette réunion, comme le prévoit l’</w:t>
      </w:r>
      <w:r>
        <w:rPr>
          <w:rStyle w:val="Policepardfaut"/>
          <w:rFonts w:ascii="Arial" w:hAnsi="Arial"/>
        </w:rPr>
        <w:t>ar</w:t>
      </w:r>
      <w:r>
        <w:rPr>
          <w:rStyle w:val="Policepardfaut"/>
          <w:rFonts w:cs="Arial" w:ascii="Arial" w:hAnsi="Arial"/>
          <w:bCs/>
          <w:iCs/>
          <w:szCs w:val="28"/>
        </w:rPr>
        <w:t xml:space="preserve">ticle </w:t>
      </w:r>
      <w:r>
        <w:rPr>
          <w:rStyle w:val="Policepardfaut"/>
          <w:rFonts w:cs="Arial" w:ascii="Arial" w:hAnsi="Arial"/>
          <w:bCs/>
          <w:iCs/>
          <w:szCs w:val="28"/>
        </w:rPr>
        <w:t>R213-36</w:t>
      </w:r>
      <w:r>
        <w:rPr>
          <w:rStyle w:val="Policepardfaut"/>
          <w:rFonts w:ascii="Arial" w:hAnsi="Arial"/>
        </w:rPr>
        <w:t xml:space="preserve">. </w:t>
      </w:r>
      <w:r>
        <w:rPr>
          <w:rStyle w:val="Policepardfaut"/>
          <w:rFonts w:ascii="Arial" w:hAnsi="Arial"/>
          <w:color w:val="FF0000"/>
        </w:rPr>
        <w:t>Monsieur/Madame</w:t>
      </w:r>
      <w:r>
        <w:rPr>
          <w:rStyle w:val="Policepardfaut"/>
          <w:rFonts w:ascii="Arial" w:hAnsi="Arial"/>
        </w:rPr>
        <w:t xml:space="preserve"> </w:t>
      </w: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 xml:space="preserve"> vous informera </w:t>
      </w:r>
      <w:r>
        <w:rPr>
          <w:rStyle w:val="Policepardfaut"/>
          <w:rFonts w:ascii="Arial" w:hAnsi="Arial"/>
          <w:color w:val="FF0000"/>
        </w:rPr>
        <w:t>lui/elle</w:t>
      </w:r>
      <w:r>
        <w:rPr>
          <w:rStyle w:val="Policepardfaut"/>
          <w:rFonts w:ascii="Arial" w:hAnsi="Arial"/>
        </w:rPr>
        <w:t>-même de sa venue dès que sera confirmée l’heure de la réunion.</w:t>
      </w:r>
    </w:p>
    <w:p>
      <w:pPr>
        <w:pStyle w:val="Normal1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rStyle w:val="Policepardfaut"/>
          <w:rFonts w:ascii="Arial" w:hAnsi="Arial"/>
        </w:rPr>
        <w:t xml:space="preserve">Nous vous prions d’agréer, </w:t>
      </w:r>
      <w:r>
        <w:rPr>
          <w:rStyle w:val="Policepardfaut"/>
          <w:rFonts w:ascii="Arial" w:hAnsi="Arial"/>
          <w:color w:val="FF0000"/>
        </w:rPr>
        <w:t>Monsieur/Madame</w:t>
      </w:r>
      <w:r>
        <w:rPr>
          <w:rStyle w:val="Policepardfaut"/>
          <w:rFonts w:ascii="Arial" w:hAnsi="Arial"/>
        </w:rPr>
        <w:t xml:space="preserve"> le </w:t>
      </w:r>
      <w:r>
        <w:rPr>
          <w:rStyle w:val="Policepardfaut"/>
          <w:rFonts w:ascii="Arial" w:hAnsi="Arial"/>
          <w:color w:val="FF0000"/>
        </w:rPr>
        <w:t>Principal/Proviseur</w:t>
      </w:r>
      <w:r>
        <w:rPr>
          <w:rStyle w:val="Policepardfaut"/>
          <w:rFonts w:ascii="Arial" w:hAnsi="Arial"/>
        </w:rPr>
        <w:t>, l’expression de nos salutations distinguées.</w:t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tabs>
          <w:tab w:val="clear" w:pos="708"/>
        </w:tabs>
        <w:spacing w:before="0" w:after="0"/>
        <w:ind w:start="453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1"/>
        <w:tabs>
          <w:tab w:val="clear" w:pos="708"/>
        </w:tabs>
        <w:spacing w:before="0" w:after="0"/>
        <w:ind w:start="4248"/>
        <w:jc w:val="both"/>
        <w:rPr>
          <w:rFonts w:ascii="Arial" w:hAnsi="Arial"/>
          <w:i/>
          <w:i/>
        </w:rPr>
      </w:pPr>
      <w:r>
        <w:rPr>
          <w:rFonts w:ascii="Arial" w:hAnsi="Arial"/>
          <w:i/>
        </w:rPr>
        <w:t>Pour la section SNES de l’établissement,</w:t>
      </w:r>
    </w:p>
    <w:p>
      <w:pPr>
        <w:pStyle w:val="Normal1"/>
        <w:tabs>
          <w:tab w:val="clear" w:pos="708"/>
        </w:tabs>
        <w:spacing w:before="0" w:after="0"/>
        <w:ind w:start="4248"/>
        <w:jc w:val="both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1"/>
        <w:tabs>
          <w:tab w:val="clear" w:pos="708"/>
        </w:tabs>
        <w:spacing w:before="0" w:after="0"/>
        <w:ind w:firstLine="708" w:start="4248"/>
        <w:jc w:val="both"/>
        <w:rPr/>
      </w:pP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ab/>
      </w:r>
      <w:r>
        <w:rPr>
          <w:rStyle w:val="Policepardfaut"/>
          <w:rFonts w:ascii="Arial" w:hAnsi="Arial"/>
          <w:color w:val="FF0000"/>
        </w:rPr>
        <w:t>XXXXX</w:t>
      </w:r>
      <w:r>
        <w:rPr>
          <w:rStyle w:val="Policepardfaut"/>
          <w:rFonts w:ascii="Arial" w:hAnsi="Arial"/>
        </w:rPr>
        <w:tab/>
      </w:r>
      <w:r>
        <w:rPr>
          <w:rStyle w:val="Policepardfaut"/>
          <w:rFonts w:ascii="Arial" w:hAnsi="Arial"/>
          <w:color w:val="FF0000"/>
        </w:rPr>
        <w:t>XXXXX</w:t>
      </w:r>
    </w:p>
    <w:p>
      <w:pPr>
        <w:pStyle w:val="Normal1"/>
        <w:tabs>
          <w:tab w:val="clear" w:pos="708"/>
        </w:tabs>
        <w:spacing w:before="0" w:after="0"/>
        <w:ind w:start="4248"/>
        <w:jc w:val="both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sectPr>
      <w:type w:val="nextPage"/>
      <w:pgSz w:w="11900" w:h="16840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fr-FR" w:eastAsia="fr-F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</w:pPr>
    <w:rPr>
      <w:rFonts w:ascii="Cambria" w:hAnsi="Cambria" w:eastAsia="Cambria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fr-FR" w:bidi="ar-SA"/>
    </w:rPr>
  </w:style>
  <w:style w:type="character" w:styleId="Policepardfaut">
    <w:name w:val="Police par défaut"/>
    <w:qFormat/>
    <w:rPr/>
  </w:style>
  <w:style w:type="character" w:styleId="En-tteCar">
    <w:name w:val="En-tête Car"/>
    <w:basedOn w:val="Policepardfaut"/>
    <w:qFormat/>
    <w:rPr>
      <w:sz w:val="24"/>
      <w:szCs w:val="24"/>
      <w:lang w:eastAsia="en-US"/>
    </w:rPr>
  </w:style>
  <w:style w:type="character" w:styleId="PieddepageCar">
    <w:name w:val="Pied de page Car"/>
    <w:basedOn w:val="Policepardfaut"/>
    <w:qFormat/>
    <w:rPr>
      <w:sz w:val="24"/>
      <w:szCs w:val="24"/>
      <w:lang w:eastAsia="en-US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200" w:lineRule="auto" w:line="240"/>
      <w:jc w:val="start"/>
    </w:pPr>
    <w:rPr>
      <w:rFonts w:ascii="Cambria" w:hAnsi="Cambria" w:eastAsia="Cambria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en-US" w:val="fr-FR" w:bidi="ar-SA"/>
    </w:rPr>
  </w:style>
  <w:style w:type="paragraph" w:styleId="En-tteuser">
    <w:name w:val="En-tête (user)"/>
    <w:basedOn w:val="Normal1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eddepageuser">
    <w:name w:val="Pied de page (user)"/>
    <w:basedOn w:val="Normal1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LibreOffice/25.2.1.2$Windows_X86_64 LibreOffice_project/d3abf4aee5fd705e4a92bba33a32f40bc4e56f49</Application>
  <AppVersion>15.0000</AppVersion>
  <Pages>1</Pages>
  <Words>152</Words>
  <Characters>921</Characters>
  <CharactersWithSpaces>1064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2022-09-18T13:48:00Z</dcterms:created>
  <dc:creator>Florian LASCROUX</dc:creator>
  <dc:description/>
  <dc:language>fr-FR</dc:language>
  <cp:lastModifiedBy/>
  <dcterms:modified xsi:type="dcterms:W3CDTF">2025-03-16T18:19:58Z</dcterms:modified>
  <cp:revision>6</cp:revision>
  <dc:subject/>
  <dc:title/>
</cp:coreProperties>
</file>